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18" w:rsidRDefault="00931B18" w:rsidP="00931B18">
      <w:pPr>
        <w:tabs>
          <w:tab w:val="left" w:pos="2520"/>
        </w:tabs>
        <w:jc w:val="center"/>
        <w:rPr>
          <w:b/>
        </w:rPr>
      </w:pPr>
      <w:r>
        <w:rPr>
          <w:b/>
        </w:rPr>
        <w:t>Практикалы</w:t>
      </w:r>
      <w:r>
        <w:rPr>
          <w:b/>
          <w:lang w:val="kk-KZ"/>
        </w:rPr>
        <w:t>қ сабақтардың тақырыптары мен тапсырмалары</w:t>
      </w:r>
      <w:r w:rsidRPr="00BD36C0">
        <w:rPr>
          <w:b/>
        </w:rPr>
        <w:t xml:space="preserve"> (</w:t>
      </w:r>
      <w:r>
        <w:rPr>
          <w:b/>
          <w:lang w:val="kk-KZ"/>
        </w:rPr>
        <w:t>күзгі</w:t>
      </w:r>
      <w:r w:rsidRPr="00BD36C0">
        <w:rPr>
          <w:b/>
        </w:rPr>
        <w:t xml:space="preserve"> семестр)</w:t>
      </w:r>
    </w:p>
    <w:p w:rsidR="00931B18" w:rsidRDefault="00931B18" w:rsidP="00931B18">
      <w:pPr>
        <w:tabs>
          <w:tab w:val="left" w:pos="2520"/>
        </w:tabs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4"/>
        <w:gridCol w:w="2268"/>
        <w:gridCol w:w="2268"/>
        <w:gridCol w:w="3119"/>
      </w:tblGrid>
      <w:tr w:rsidR="00931B18" w:rsidRPr="00BD36C0" w:rsidTr="00455B45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931B18" w:rsidRDefault="00D31F07" w:rsidP="00F44DF1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№ </w:t>
            </w:r>
            <w:r w:rsidR="00931B18">
              <w:rPr>
                <w:b/>
                <w:lang w:val="kk-KZ"/>
              </w:rPr>
              <w:t>апта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931B18" w:rsidRDefault="00931B18" w:rsidP="00F44DF1">
            <w:pPr>
              <w:tabs>
                <w:tab w:val="left" w:pos="2520"/>
              </w:tabs>
              <w:ind w:left="8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Тақырып атауы</w:t>
            </w:r>
          </w:p>
          <w:p w:rsidR="00931B18" w:rsidRPr="00BD36C0" w:rsidRDefault="00931B18" w:rsidP="00F44DF1">
            <w:pPr>
              <w:tabs>
                <w:tab w:val="left" w:pos="2520"/>
                <w:tab w:val="left" w:pos="6240"/>
                <w:tab w:val="left" w:pos="13470"/>
              </w:tabs>
              <w:ind w:left="17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7" w:rsidRPr="00D31F07" w:rsidRDefault="00D31F07" w:rsidP="00D31F07">
            <w:pPr>
              <w:jc w:val="center"/>
              <w:rPr>
                <w:b/>
                <w:lang w:val="kk-KZ"/>
              </w:rPr>
            </w:pPr>
            <w:r w:rsidRPr="00D31F07">
              <w:rPr>
                <w:b/>
                <w:lang w:val="kk-KZ"/>
              </w:rPr>
              <w:t>Сабақ мақсаты және</w:t>
            </w:r>
          </w:p>
          <w:p w:rsidR="00931B18" w:rsidRPr="00931B18" w:rsidRDefault="00D31F07" w:rsidP="00D31F07">
            <w:pPr>
              <w:tabs>
                <w:tab w:val="left" w:pos="2520"/>
              </w:tabs>
              <w:ind w:left="294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D31F07">
              <w:rPr>
                <w:b/>
                <w:lang w:val="kk-KZ"/>
              </w:rPr>
              <w:t>алыптастырылатын дағдылар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BD36C0" w:rsidRDefault="00173886" w:rsidP="00173886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D31F07" w:rsidRDefault="00D31F07" w:rsidP="00173886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D31F07">
              <w:rPr>
                <w:b/>
                <w:lang w:val="kk-KZ"/>
              </w:rPr>
              <w:t>Сабақты өткізу формасы</w:t>
            </w:r>
          </w:p>
        </w:tc>
      </w:tr>
      <w:tr w:rsidR="00931B18" w:rsidRPr="00BD36C0" w:rsidTr="00455B45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BD36C0" w:rsidRDefault="00931B18" w:rsidP="00F44DF1">
            <w:pPr>
              <w:tabs>
                <w:tab w:val="left" w:pos="2520"/>
              </w:tabs>
              <w:jc w:val="center"/>
            </w:pPr>
            <w:r w:rsidRPr="00BD36C0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BD36C0" w:rsidRDefault="00931B18" w:rsidP="00F44DF1">
            <w:pPr>
              <w:tabs>
                <w:tab w:val="left" w:pos="2520"/>
              </w:tabs>
              <w:ind w:left="87"/>
              <w:jc w:val="center"/>
            </w:pPr>
            <w:r w:rsidRPr="00BD36C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BD36C0" w:rsidRDefault="00931B18" w:rsidP="00F44DF1">
            <w:pPr>
              <w:tabs>
                <w:tab w:val="left" w:pos="2520"/>
              </w:tabs>
              <w:ind w:left="294"/>
              <w:jc w:val="center"/>
            </w:pPr>
            <w:r w:rsidRPr="00BD36C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BD36C0" w:rsidRDefault="00931B18" w:rsidP="00F44DF1">
            <w:pPr>
              <w:tabs>
                <w:tab w:val="left" w:pos="2520"/>
              </w:tabs>
              <w:jc w:val="center"/>
            </w:pPr>
            <w:r w:rsidRPr="00BD36C0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18" w:rsidRPr="00BD36C0" w:rsidRDefault="00931B18" w:rsidP="00F44DF1">
            <w:pPr>
              <w:tabs>
                <w:tab w:val="left" w:pos="2520"/>
              </w:tabs>
              <w:jc w:val="center"/>
            </w:pPr>
            <w:r w:rsidRPr="00BD36C0">
              <w:t>5</w:t>
            </w: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D36C0" w:rsidRDefault="00173886" w:rsidP="00931B18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6B2054" w:rsidRDefault="00173886" w:rsidP="006B2054">
            <w:pPr>
              <w:suppressAutoHyphens/>
              <w:jc w:val="both"/>
              <w:rPr>
                <w:rFonts w:cs="Calibri"/>
                <w:lang w:val="kk-KZ" w:eastAsia="ar-SA"/>
              </w:rPr>
            </w:pPr>
            <w:r w:rsidRPr="001B15E0">
              <w:rPr>
                <w:rFonts w:cs="Calibri"/>
                <w:lang w:val="kk-KZ" w:eastAsia="ar-SA"/>
              </w:rPr>
              <w:t xml:space="preserve">Аудио №1. Алфавит. Дыбыстардың айтылуы. Жуан дауысты дыбыстар, жіңішке дауысты дыбыстардың айтылуы. Дауыссыз б, л, р дыбыстары.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222409" w:rsidRDefault="00173886" w:rsidP="006B2054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/>
              </w:rPr>
              <w:t>Аудиоматериалды тыңдап, негізгі ақпаратты алуға дағдыландыру</w:t>
            </w:r>
            <w:r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931B18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Аудиоматериалды тыңдау, негізгі ақпаратты айту, диалог бойынша сұрақтар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07" w:rsidRDefault="00D31F07" w:rsidP="00D31F07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D31F07" w:rsidRDefault="00D31F07" w:rsidP="00D31F07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173886" w:rsidRDefault="00173886" w:rsidP="006B2054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Қазақ тіліндегі дыбыстар жүйесін түсінуге;</w:t>
            </w:r>
          </w:p>
          <w:p w:rsidR="00173886" w:rsidRDefault="00173886" w:rsidP="006B2054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Дауысты, дауыссыз, жуан, жіңішке дыбыстарды ажырата алуға;</w:t>
            </w:r>
          </w:p>
          <w:p w:rsidR="00173886" w:rsidRPr="00931B18" w:rsidRDefault="00173886" w:rsidP="006B2054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931B18" w:rsidRDefault="00173886" w:rsidP="00931B18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455B45" w:rsidRDefault="00173886" w:rsidP="00455B45">
            <w:pPr>
              <w:suppressAutoHyphens/>
              <w:jc w:val="both"/>
              <w:rPr>
                <w:rStyle w:val="11"/>
                <w:rFonts w:ascii="Times New Roman" w:hAnsi="Times New Roman" w:cs="Calibri"/>
                <w:b w:val="0"/>
                <w:bCs w:val="0"/>
                <w:sz w:val="24"/>
                <w:szCs w:val="24"/>
                <w:lang w:val="kk-KZ" w:eastAsia="ar-SA"/>
              </w:rPr>
            </w:pPr>
            <w:r w:rsidRPr="006B2054">
              <w:rPr>
                <w:rFonts w:cs="Calibri"/>
                <w:lang w:val="kk-KZ" w:eastAsia="ar-SA"/>
              </w:rPr>
              <w:t>Аудио №2. Дыбыстардың айтылуы. Түрлі позицияда еріндік м,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6B2054">
              <w:rPr>
                <w:rFonts w:cs="Calibri"/>
                <w:lang w:val="kk-KZ" w:eastAsia="ar-SA"/>
              </w:rPr>
              <w:t>п және тіл алды д,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6B2054">
              <w:rPr>
                <w:rFonts w:cs="Calibri"/>
                <w:lang w:val="kk-KZ" w:eastAsia="ar-SA"/>
              </w:rPr>
              <w:t>т,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6B2054">
              <w:rPr>
                <w:rFonts w:cs="Calibri"/>
                <w:lang w:val="kk-KZ" w:eastAsia="ar-SA"/>
              </w:rPr>
              <w:t xml:space="preserve">н дыбыстарының айтылуы.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8D03D8" w:rsidRDefault="00173886" w:rsidP="00D73022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Студенттердің түсініп-тыңдау және көріп есте сақтау қабілеттерін дамыту.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432DE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Сұраулы шылауларды қатыстырып сөйлемдер құрастыру. Дыбыстардың транскрипциясын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Еріндік, тіл алды дыбыстарын айта алуға;</w:t>
            </w:r>
          </w:p>
          <w:p w:rsidR="00173886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Бір-бірінен ажырата алуға;</w:t>
            </w:r>
          </w:p>
          <w:p w:rsidR="00173886" w:rsidRPr="00F432DE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Сол дыбыстарға байланысты сөздерді есте сақтауға;</w:t>
            </w: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432DE" w:rsidRDefault="00173886" w:rsidP="00B93D31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432DE" w:rsidRDefault="00173886" w:rsidP="006B2054">
            <w:pPr>
              <w:rPr>
                <w:rStyle w:val="11"/>
                <w:b w:val="0"/>
                <w:bCs w:val="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Дыбыстардың түрлі позицияда айтылуы. Қ,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ғ, к,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г және ң,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х,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 xml:space="preserve">һ дыбыстарының айтылуы.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432DE" w:rsidRDefault="00173886" w:rsidP="00F432DE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Қазақ тіліндегі дыбыстардың топтастырылуын меңгерту.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6B2054" w:rsidRDefault="00173886" w:rsidP="00D31F07">
            <w:pPr>
              <w:rPr>
                <w:lang w:val="kk-KZ"/>
              </w:rPr>
            </w:pPr>
            <w:r>
              <w:rPr>
                <w:lang w:val="kk-KZ"/>
              </w:rPr>
              <w:t>Дыбыстарды топтыстыру, жуан, жіңішке дыбыстарды, дауыссыз дыбыстарды анықтау.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Default="00060A71" w:rsidP="00060A7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Тіл арты дыбыстарын айта алуға;</w:t>
            </w:r>
          </w:p>
          <w:p w:rsidR="00060A71" w:rsidRDefault="00060A71" w:rsidP="00060A7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Бір-бірінен ажырата алуға;</w:t>
            </w:r>
          </w:p>
          <w:p w:rsidR="00173886" w:rsidRPr="006B2054" w:rsidRDefault="00060A71" w:rsidP="00060A71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Сол дыбыстарға байланысты сөздерді есте сақтауға;</w:t>
            </w: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6B2054" w:rsidRDefault="00173886" w:rsidP="00B93D31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1B15E0" w:rsidRDefault="00173886" w:rsidP="006B2054">
            <w:pPr>
              <w:suppressAutoHyphens/>
              <w:snapToGrid w:val="0"/>
              <w:jc w:val="both"/>
              <w:rPr>
                <w:rFonts w:cs="Calibri"/>
                <w:lang w:val="kk-KZ" w:eastAsia="ar-SA"/>
              </w:rPr>
            </w:pPr>
            <w:r w:rsidRPr="001B15E0">
              <w:rPr>
                <w:rFonts w:cs="Calibri"/>
                <w:lang w:val="kk-KZ" w:eastAsia="ar-SA"/>
              </w:rPr>
              <w:t>С,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з, ж,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 xml:space="preserve">ш дыбыстарының айтылуы. </w:t>
            </w:r>
          </w:p>
          <w:p w:rsidR="00173886" w:rsidRPr="00A55499" w:rsidRDefault="00173886" w:rsidP="006B2054">
            <w:pPr>
              <w:tabs>
                <w:tab w:val="left" w:pos="2520"/>
              </w:tabs>
              <w:rPr>
                <w:rStyle w:val="11"/>
                <w:b w:val="0"/>
                <w:bCs w:val="0"/>
              </w:rPr>
            </w:pPr>
            <w:r w:rsidRPr="001B15E0">
              <w:rPr>
                <w:rFonts w:cs="Calibri"/>
                <w:lang w:eastAsia="ar-SA"/>
              </w:rPr>
              <w:t>Диалог: амандасу, танысу, қоштасу.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432DE" w:rsidRDefault="00173886" w:rsidP="00E72F82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Сөздердің дұрыс айтылуы мен дұрыс жазылуын үйрету.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E72F82" w:rsidRDefault="00173886" w:rsidP="00AB19E6">
            <w:pPr>
              <w:rPr>
                <w:lang w:val="kk-KZ"/>
              </w:rPr>
            </w:pPr>
            <w:r>
              <w:rPr>
                <w:lang w:val="kk-KZ"/>
              </w:rPr>
              <w:t>Ықпал түрлерін анықтау, мысалдар жазу, жазған мысалдарымен сөйлемдер құрастыру.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Pr="00763E03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6"/>
              </w:tabs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>Нақты жағдаяттарда амандасу, танысу формаларын дұрыс таңдап қолдануға.</w:t>
            </w:r>
          </w:p>
          <w:p w:rsidR="00060A71" w:rsidRPr="00D31F07" w:rsidRDefault="00060A71" w:rsidP="00BF714C">
            <w:pPr>
              <w:pStyle w:val="a5"/>
              <w:numPr>
                <w:ilvl w:val="0"/>
                <w:numId w:val="15"/>
              </w:numPr>
              <w:tabs>
                <w:tab w:val="left" w:pos="176"/>
              </w:tabs>
              <w:ind w:left="34" w:firstLine="142"/>
              <w:jc w:val="both"/>
              <w:rPr>
                <w:lang w:val="kk-KZ"/>
              </w:rPr>
            </w:pPr>
            <w:r w:rsidRPr="00763E03">
              <w:rPr>
                <w:lang w:val="kk-KZ"/>
              </w:rPr>
              <w:t xml:space="preserve">Мәдниетаралық еркшелікті түсіну үшін ана тілімен салыстыруға </w:t>
            </w:r>
          </w:p>
        </w:tc>
      </w:tr>
      <w:tr w:rsidR="00173886" w:rsidRPr="00D31F07" w:rsidTr="00455B45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196678" w:rsidRDefault="00173886" w:rsidP="00B93D31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F714C" w:rsidRDefault="00173886" w:rsidP="00F44DF1">
            <w:pPr>
              <w:tabs>
                <w:tab w:val="left" w:pos="2520"/>
              </w:tabs>
              <w:rPr>
                <w:rStyle w:val="11"/>
                <w:bCs w:val="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И,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й,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у дыбыстарының айтылудағы ерекшеліктері. Қосарлы дыбыстар я,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ю,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>е және Э,</w:t>
            </w:r>
            <w:r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val="kk-KZ" w:eastAsia="ar-SA"/>
              </w:rPr>
              <w:t xml:space="preserve">в, ф, ч, щ, ц дыбыстарының </w:t>
            </w:r>
            <w:r w:rsidRPr="001B15E0">
              <w:rPr>
                <w:rFonts w:cs="Calibri"/>
                <w:lang w:val="kk-KZ" w:eastAsia="ar-SA"/>
              </w:rPr>
              <w:lastRenderedPageBreak/>
              <w:t>айтылуы.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196678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Дифтонг дыбыстардың айтылуын талдау.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Default="00173886" w:rsidP="00AB19E6">
            <w:pPr>
              <w:rPr>
                <w:lang w:val="kk-KZ"/>
              </w:rPr>
            </w:pPr>
            <w:r>
              <w:rPr>
                <w:lang w:val="kk-KZ"/>
              </w:rPr>
              <w:t>Дифтонг дыбыстармен келетін сөздерді мәтіннен теріп жазу.</w:t>
            </w:r>
          </w:p>
          <w:p w:rsidR="00173886" w:rsidRPr="00FD5CBE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Default="00060A71" w:rsidP="00173886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Дифтонг дыбыстардың айтылуы мен жазылуындағы ерекшеліктерді түсінуге;</w:t>
            </w:r>
          </w:p>
          <w:p w:rsidR="00060A71" w:rsidRPr="00FD5CBE" w:rsidRDefault="00060A71" w:rsidP="00173886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Дифтонг дыбыстармен жазылатын қазақ тіліндегі сөздерді түсініп, жаза алуға; </w:t>
            </w:r>
          </w:p>
        </w:tc>
      </w:tr>
      <w:tr w:rsidR="00173886" w:rsidRPr="00222409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196678" w:rsidRDefault="00173886" w:rsidP="00B93D31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D5CBE" w:rsidRDefault="00173886" w:rsidP="00BF714C">
            <w:pPr>
              <w:tabs>
                <w:tab w:val="left" w:pos="2520"/>
              </w:tabs>
              <w:rPr>
                <w:rStyle w:val="11"/>
                <w:b w:val="0"/>
                <w:bCs w:val="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 xml:space="preserve">Сұраулы шылаумен құрылған сөйлем интонациясы. </w:t>
            </w:r>
            <w:r w:rsidRPr="00B93D31">
              <w:rPr>
                <w:rFonts w:cs="Calibri"/>
                <w:lang w:val="kk-KZ" w:eastAsia="ar-SA"/>
              </w:rPr>
              <w:t>Амандасу. Танысу. Қоштасу формалары.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366D9E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Сұраулы сөйлем интонациясын, амандасу, қоштасу формаларын дұрыс айтуға, жаза білуге үйрету.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B2D49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Амандасу, танысу, қоштасу формаларын қатыстырып диалог құрастыру.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Pr="002C57F5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Түрлі жағдаятарда меншіктік мағынаны бертін тілдік формаларды орнымен таңдап қолдану</w:t>
            </w:r>
            <w:r>
              <w:rPr>
                <w:lang w:val="kk-KZ"/>
              </w:rPr>
              <w:t>ға</w:t>
            </w:r>
            <w:r w:rsidRPr="002C57F5">
              <w:rPr>
                <w:lang w:val="kk-KZ"/>
              </w:rPr>
              <w:t>;</w:t>
            </w:r>
          </w:p>
          <w:p w:rsidR="00060A71" w:rsidRPr="002C57F5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 мақсатына сай формаларды өзгерту</w:t>
            </w:r>
            <w:r>
              <w:rPr>
                <w:lang w:val="kk-KZ"/>
              </w:rPr>
              <w:t>ге</w:t>
            </w:r>
            <w:r w:rsidRPr="002C57F5">
              <w:rPr>
                <w:lang w:val="kk-KZ"/>
              </w:rPr>
              <w:t>;</w:t>
            </w:r>
          </w:p>
          <w:p w:rsidR="00173886" w:rsidRPr="00FB2D49" w:rsidRDefault="00173886" w:rsidP="00196678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F714C" w:rsidRDefault="00173886" w:rsidP="00B93D31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A55499" w:rsidRDefault="00173886" w:rsidP="00BF714C">
            <w:pPr>
              <w:tabs>
                <w:tab w:val="left" w:pos="2520"/>
              </w:tabs>
              <w:rPr>
                <w:rStyle w:val="11"/>
                <w:b w:val="0"/>
                <w:bCs w:val="0"/>
              </w:rPr>
            </w:pPr>
            <w:r w:rsidRPr="00BF714C">
              <w:rPr>
                <w:rStyle w:val="11"/>
                <w:b w:val="0"/>
                <w:lang w:val="kk-KZ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 xml:space="preserve">Бұл кім? Бұл не? Қандай кім/не?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FB2D49" w:rsidRDefault="00173886" w:rsidP="00FB2D49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 xml:space="preserve">Грамматикалық материалды пайдалана отырып, өз ойын нақты әрі дәл жеткізуге үйрету, естіген ақпаратты дұрыс жеткізуге машықтандыру.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66793B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Заттың сынын, қасиетін сипаттау. Ауызша сұрақтар құрастыру.</w:t>
            </w:r>
          </w:p>
          <w:p w:rsidR="00173886" w:rsidRPr="0066793B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Default="00060A71" w:rsidP="00060A71">
            <w:pPr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Жалпы және жалқы есімдерді ажыратуға;</w:t>
            </w:r>
          </w:p>
          <w:p w:rsidR="00060A71" w:rsidRDefault="00060A71" w:rsidP="00060A71">
            <w:pPr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сын есімнің мағыналық топтарын ажыратуға;</w:t>
            </w:r>
          </w:p>
          <w:p w:rsidR="00060A71" w:rsidRDefault="00060A71" w:rsidP="00060A71">
            <w:pPr>
              <w:numPr>
                <w:ilvl w:val="0"/>
                <w:numId w:val="15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Зат есімнің көпше, жекеше түрге түрлендіруге;</w:t>
            </w:r>
          </w:p>
          <w:p w:rsidR="00173886" w:rsidRPr="0066793B" w:rsidRDefault="00173886" w:rsidP="0017388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66793B" w:rsidRDefault="00173886" w:rsidP="00CF54B4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1B15E0" w:rsidRDefault="00173886" w:rsidP="00B93D31">
            <w:pPr>
              <w:suppressAutoHyphens/>
              <w:rPr>
                <w:rFonts w:cs="Calibri"/>
                <w:lang w:val="kk-KZ" w:eastAsia="ar-SA"/>
              </w:rPr>
            </w:pPr>
            <w:r w:rsidRPr="001B15E0">
              <w:rPr>
                <w:rFonts w:cs="Calibri"/>
                <w:lang w:val="kk-KZ" w:eastAsia="ar-SA"/>
              </w:rPr>
              <w:t xml:space="preserve">Кімде не бар?  </w:t>
            </w:r>
          </w:p>
          <w:p w:rsidR="00173886" w:rsidRDefault="00173886" w:rsidP="00B93D31">
            <w:r w:rsidRPr="00F0555E">
              <w:rPr>
                <w:rFonts w:cs="Calibri"/>
                <w:lang w:val="kk-KZ" w:eastAsia="ar-SA"/>
              </w:rPr>
              <w:t xml:space="preserve">Кімнің жасы нешеде? </w:t>
            </w:r>
            <w:r w:rsidRPr="001B15E0">
              <w:rPr>
                <w:rFonts w:cs="Calibri"/>
                <w:lang w:eastAsia="ar-SA"/>
              </w:rPr>
              <w:t>Асан мен Апай.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A35D53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Тыңдаған материалдан негізгі ақпаратты ажырата білу, мазмұнын айтуға дағдыландыру.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A35D53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Мәтін мен диалог бойынша сұрақтар жазу.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Pr="00244070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44070">
              <w:rPr>
                <w:lang w:val="kk-KZ"/>
              </w:rPr>
              <w:t>Өзінің бөлмесі, пәтері, үйі, дәрісхана туралы сипаттау мәтінін формаға сай құрастырып айту</w:t>
            </w:r>
            <w:r>
              <w:rPr>
                <w:lang w:val="kk-KZ"/>
              </w:rPr>
              <w:t>ға</w:t>
            </w:r>
            <w:r w:rsidRPr="00244070">
              <w:rPr>
                <w:lang w:val="kk-KZ"/>
              </w:rPr>
              <w:t>;</w:t>
            </w:r>
          </w:p>
          <w:p w:rsidR="00173886" w:rsidRPr="00A35D53" w:rsidRDefault="00060A71" w:rsidP="00060A7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 w:rsidRPr="00244070">
              <w:rPr>
                <w:lang w:val="kk-KZ"/>
              </w:rPr>
              <w:t>Әріптестерімен тақырып бойынша өз ойын айту: мақұлдау, жоққа шығару</w:t>
            </w:r>
            <w:r>
              <w:rPr>
                <w:lang w:val="kk-KZ"/>
              </w:rPr>
              <w:t>ға</w:t>
            </w:r>
            <w:r w:rsidRPr="00244070">
              <w:rPr>
                <w:lang w:val="kk-KZ"/>
              </w:rPr>
              <w:t xml:space="preserve">.  </w:t>
            </w:r>
          </w:p>
        </w:tc>
      </w:tr>
      <w:tr w:rsidR="00173886" w:rsidRPr="00222409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D36C0" w:rsidRDefault="00173886" w:rsidP="00CF54B4">
            <w:pPr>
              <w:tabs>
                <w:tab w:val="left" w:pos="2520"/>
              </w:tabs>
            </w:pPr>
            <w:r>
              <w:rPr>
                <w:lang w:val="kk-KZ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09041D" w:rsidRDefault="00173886" w:rsidP="00B93D31">
            <w:r w:rsidRPr="001B15E0">
              <w:rPr>
                <w:rFonts w:cs="Calibri"/>
                <w:lang w:val="kk-KZ" w:eastAsia="ar-SA"/>
              </w:rPr>
              <w:t>Кім қайдан</w:t>
            </w:r>
            <w:r>
              <w:rPr>
                <w:rFonts w:cs="Calibri"/>
                <w:lang w:val="kk-KZ" w:eastAsia="ar-SA"/>
              </w:rPr>
              <w:t>?</w:t>
            </w:r>
            <w:r w:rsidRPr="001B15E0">
              <w:rPr>
                <w:rFonts w:cs="Calibri"/>
                <w:lang w:val="kk-KZ" w:eastAsia="ar-SA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>Қанат пен Люси туралы.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CF54B4" w:rsidRDefault="00173886" w:rsidP="00CF54B4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Сұрақ-жауап әдісін қолдану.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A92CF0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Топтағы студенттердің қайдан келгендігін сұрау, жауаптарын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Pr="00D374E2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Өзі туралы, елі, қаласы туралы оқыған материалдар негізінде моноглогтық айтылым құрастыру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;</w:t>
            </w:r>
          </w:p>
          <w:p w:rsidR="00173886" w:rsidRPr="00060A71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2C57F5">
              <w:rPr>
                <w:lang w:val="kk-KZ"/>
              </w:rPr>
              <w:t>Өз мақсатына сай формаларды өзгерту</w:t>
            </w:r>
            <w:r>
              <w:rPr>
                <w:lang w:val="kk-KZ"/>
              </w:rPr>
              <w:t>ге</w:t>
            </w:r>
            <w:r w:rsidRPr="002C57F5">
              <w:rPr>
                <w:lang w:val="kk-KZ"/>
              </w:rPr>
              <w:t>;</w:t>
            </w:r>
          </w:p>
        </w:tc>
      </w:tr>
      <w:tr w:rsidR="00173886" w:rsidRPr="00D31F07" w:rsidTr="00455B4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CF54B4" w:rsidRDefault="00173886" w:rsidP="00CF54B4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93D31" w:rsidRDefault="00173886" w:rsidP="00BC3711">
            <w:pPr>
              <w:jc w:val="both"/>
              <w:rPr>
                <w:color w:val="FF0000"/>
                <w:lang w:val="kk-KZ"/>
              </w:rPr>
            </w:pPr>
            <w:r w:rsidRPr="001B15E0">
              <w:rPr>
                <w:rFonts w:cs="Calibri"/>
                <w:lang w:val="kk-KZ" w:eastAsia="ar-SA"/>
              </w:rPr>
              <w:t>Мамандық және іс-әрекет. Талғат пен Юн Ха. М</w:t>
            </w:r>
            <w:r>
              <w:rPr>
                <w:rFonts w:cs="Calibri"/>
                <w:lang w:val="kk-KZ" w:eastAsia="ar-SA"/>
              </w:rPr>
              <w:t xml:space="preserve">әтін. Қанат пен Люсидің отбасы. </w:t>
            </w:r>
            <w:r w:rsidRPr="001B15E0">
              <w:rPr>
                <w:rFonts w:cs="Calibri"/>
                <w:lang w:val="kk-KZ" w:eastAsia="ar-SA"/>
              </w:rPr>
              <w:t>Толықтырылған</w:t>
            </w:r>
            <w:r>
              <w:rPr>
                <w:rFonts w:cs="Calibri"/>
                <w:lang w:val="kk-KZ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455B45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Сұрақ-жауап әдісін қолдану.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C3711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Отбасындағы адамдарың мамандықтары туралы жазу.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Pr="00D374E2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Берілген тақырып аясында өзінің ойын жеткізе алатынын көрсету</w:t>
            </w:r>
            <w:r>
              <w:rPr>
                <w:lang w:val="kk-KZ"/>
              </w:rPr>
              <w:t>ге</w:t>
            </w:r>
            <w:r w:rsidRPr="00D374E2">
              <w:rPr>
                <w:lang w:val="kk-KZ"/>
              </w:rPr>
              <w:t>;</w:t>
            </w:r>
          </w:p>
          <w:p w:rsidR="00173886" w:rsidRPr="00060A71" w:rsidRDefault="00060A71" w:rsidP="00060A71">
            <w:pPr>
              <w:pStyle w:val="a5"/>
              <w:numPr>
                <w:ilvl w:val="0"/>
                <w:numId w:val="15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тілдік қарым қатынас жасауда келісу, келіспеу пікірін білдіруді дұрыс қолдану</w:t>
            </w:r>
            <w:r>
              <w:rPr>
                <w:lang w:val="kk-KZ"/>
              </w:rPr>
              <w:t>ға</w:t>
            </w:r>
            <w:r w:rsidRPr="00D374E2">
              <w:rPr>
                <w:lang w:val="kk-KZ"/>
              </w:rPr>
              <w:t>.</w:t>
            </w:r>
          </w:p>
        </w:tc>
      </w:tr>
      <w:tr w:rsidR="00173886" w:rsidRPr="00D31F07" w:rsidTr="00455B45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455B45" w:rsidRDefault="00173886" w:rsidP="009F61E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93356" w:rsidRDefault="00173886" w:rsidP="00BC3711">
            <w:pPr>
              <w:jc w:val="both"/>
              <w:rPr>
                <w:lang w:val="kk-KZ"/>
              </w:rPr>
            </w:pPr>
            <w:r w:rsidRPr="00455B45">
              <w:rPr>
                <w:rFonts w:cs="Calibri"/>
                <w:lang w:val="kk-KZ" w:eastAsia="ar-SA"/>
              </w:rPr>
              <w:t>Қажеттілік пен іс-әрекеттің бағыты. Кімге не керек? Диалог. Ай</w:t>
            </w:r>
            <w:r w:rsidRPr="001B15E0">
              <w:rPr>
                <w:rFonts w:cs="Calibri"/>
                <w:lang w:eastAsia="ar-SA"/>
              </w:rPr>
              <w:t>наш</w:t>
            </w:r>
            <w:r w:rsidRPr="00DE5160">
              <w:rPr>
                <w:rFonts w:cs="Calibri"/>
                <w:lang w:eastAsia="ar-SA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>пен</w:t>
            </w:r>
            <w:r w:rsidRPr="00DE5160">
              <w:rPr>
                <w:rFonts w:cs="Calibri"/>
                <w:lang w:eastAsia="ar-SA"/>
              </w:rPr>
              <w:t xml:space="preserve"> </w:t>
            </w:r>
            <w:r w:rsidRPr="001B15E0">
              <w:rPr>
                <w:rFonts w:cs="Calibri"/>
                <w:lang w:eastAsia="ar-SA"/>
              </w:rPr>
              <w:t>Паула</w:t>
            </w:r>
            <w:r w:rsidRPr="00DE5160">
              <w:rPr>
                <w:rFonts w:cs="Calibri"/>
                <w:lang w:eastAsia="ar-SA"/>
              </w:rPr>
              <w:t xml:space="preserve">. </w:t>
            </w:r>
            <w:r w:rsidRPr="001B15E0">
              <w:rPr>
                <w:rFonts w:cs="Calibri"/>
                <w:lang w:eastAsia="ar-SA"/>
              </w:rPr>
              <w:t>Дүкенде</w:t>
            </w:r>
            <w:r w:rsidRPr="001B15E0">
              <w:rPr>
                <w:rFonts w:cs="Calibri"/>
                <w:lang w:val="en-US" w:eastAsia="ar-SA"/>
              </w:rPr>
              <w:t xml:space="preserve">. </w:t>
            </w:r>
            <w:r w:rsidRPr="001B15E0">
              <w:rPr>
                <w:rFonts w:cs="Calibri"/>
                <w:lang w:eastAsia="ar-SA"/>
              </w:rPr>
              <w:t>Деканатта</w:t>
            </w:r>
            <w:r w:rsidRPr="001B15E0">
              <w:rPr>
                <w:rFonts w:cs="Calibri"/>
                <w:lang w:val="en-US"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C3711" w:rsidRDefault="00173886" w:rsidP="00F44DF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  <w:r>
              <w:rPr>
                <w:lang w:val="kk-KZ"/>
              </w:rPr>
              <w:t>Септік жалғауларын меңгерту. Өзіне қажетті затты айта бйлуге, ойын нақты жеткізуге дағдыландыру.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6" w:rsidRPr="00BC3711" w:rsidRDefault="00173886" w:rsidP="00AB19E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Өзіне және басқа адамға керек затты жаза білу, кімге не керек екендігін анықтау.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71" w:rsidRDefault="00060A71" w:rsidP="00060A71">
            <w:pPr>
              <w:pStyle w:val="a5"/>
              <w:numPr>
                <w:ilvl w:val="0"/>
                <w:numId w:val="16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</w:t>
            </w:r>
            <w:r>
              <w:rPr>
                <w:lang w:val="kk-KZ"/>
              </w:rPr>
              <w:t>ға</w:t>
            </w:r>
            <w:r w:rsidRPr="000875FB">
              <w:rPr>
                <w:lang w:val="kk-KZ"/>
              </w:rPr>
              <w:t>;</w:t>
            </w:r>
          </w:p>
          <w:p w:rsidR="00060A71" w:rsidRDefault="00060A71" w:rsidP="00060A7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Бұйрық рай формаларының түрлерін қолдана алуға;</w:t>
            </w:r>
          </w:p>
          <w:p w:rsidR="00173886" w:rsidRPr="00BC3711" w:rsidRDefault="00060A71" w:rsidP="00060A71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Демалыс орындарында тапсырыс беріп, тақырыпқа қатысты тілдік бірліктерді қолдана алуға;</w:t>
            </w:r>
          </w:p>
        </w:tc>
      </w:tr>
    </w:tbl>
    <w:p w:rsidR="00396801" w:rsidRDefault="00396801" w:rsidP="003550E0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396801" w:rsidRDefault="00396801" w:rsidP="00931B18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931B18" w:rsidRDefault="00655A21" w:rsidP="00931B18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Ұсынылатын әдебиеттер</w:t>
      </w:r>
      <w:r w:rsidR="008001F6">
        <w:rPr>
          <w:b/>
          <w:bCs/>
          <w:color w:val="000000"/>
          <w:lang w:val="kk-KZ"/>
        </w:rPr>
        <w:t>:</w:t>
      </w:r>
    </w:p>
    <w:p w:rsidR="008001F6" w:rsidRDefault="008001F6" w:rsidP="00931B18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8001F6" w:rsidRDefault="008001F6" w:rsidP="008001F6">
      <w:pPr>
        <w:rPr>
          <w:lang w:val="kk-KZ"/>
        </w:rPr>
      </w:pPr>
      <w:r>
        <w:rPr>
          <w:lang w:val="kk-KZ"/>
        </w:rPr>
        <w:t xml:space="preserve">1. </w:t>
      </w:r>
      <w:r w:rsidRPr="00E9287D">
        <w:rPr>
          <w:lang w:val="kk-KZ"/>
        </w:rPr>
        <w:t>Мұсаева Г. Қазақ тілі. Базалық деңгей.</w:t>
      </w:r>
      <w:r>
        <w:rPr>
          <w:lang w:val="kk-KZ"/>
        </w:rPr>
        <w:t xml:space="preserve"> – Астана, 2015. – 2 кітап.</w:t>
      </w:r>
    </w:p>
    <w:p w:rsidR="008001F6" w:rsidRPr="00E9287D" w:rsidRDefault="008001F6" w:rsidP="008001F6">
      <w:pPr>
        <w:rPr>
          <w:lang w:val="kk-KZ"/>
        </w:rPr>
      </w:pPr>
      <w:r>
        <w:rPr>
          <w:lang w:val="kk-KZ"/>
        </w:rPr>
        <w:t xml:space="preserve">2. </w:t>
      </w:r>
      <w:r w:rsidRPr="00E9287D">
        <w:rPr>
          <w:lang w:val="kk-KZ"/>
        </w:rPr>
        <w:t xml:space="preserve">Екшембеева </w:t>
      </w:r>
      <w:r>
        <w:rPr>
          <w:lang w:val="kk-KZ"/>
        </w:rPr>
        <w:t>Л</w:t>
      </w:r>
      <w:r w:rsidRPr="00E9287D">
        <w:rPr>
          <w:lang w:val="kk-KZ"/>
        </w:rPr>
        <w:t>., Мұсаева Г., Құрышжанова Ә. Алғашқы қадам. Кіріспе фонетикалық курс. 1998</w:t>
      </w:r>
      <w:r>
        <w:rPr>
          <w:lang w:val="kk-KZ"/>
        </w:rPr>
        <w:t xml:space="preserve"> </w:t>
      </w:r>
      <w:r w:rsidRPr="00E9287D">
        <w:rPr>
          <w:lang w:val="kk-KZ"/>
        </w:rPr>
        <w:t>ж</w:t>
      </w:r>
      <w:r>
        <w:rPr>
          <w:lang w:val="kk-KZ"/>
        </w:rPr>
        <w:t>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</w:t>
      </w:r>
      <w:r>
        <w:rPr>
          <w:lang w:val="kk-KZ"/>
        </w:rPr>
        <w:t>, 1998.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 xml:space="preserve">208 б. </w:t>
      </w:r>
    </w:p>
    <w:p w:rsidR="008001F6" w:rsidRDefault="008001F6" w:rsidP="008001F6">
      <w:pPr>
        <w:rPr>
          <w:lang w:val="kk-KZ"/>
        </w:rPr>
      </w:pPr>
      <w:r>
        <w:rPr>
          <w:lang w:val="kk-KZ"/>
        </w:rPr>
        <w:t>3. Мұсаева Г.Ә. Қазақ тілі: аудио-визуалды курс. – Алматы, 2011.</w:t>
      </w:r>
    </w:p>
    <w:p w:rsidR="008001F6" w:rsidRPr="00E9287D" w:rsidRDefault="008001F6" w:rsidP="008001F6">
      <w:pPr>
        <w:rPr>
          <w:lang w:val="kk-KZ"/>
        </w:rPr>
      </w:pPr>
      <w:r>
        <w:rPr>
          <w:lang w:val="kk-KZ"/>
        </w:rPr>
        <w:t xml:space="preserve">4. </w:t>
      </w:r>
      <w:r w:rsidRPr="00E9287D">
        <w:rPr>
          <w:lang w:val="kk-KZ"/>
        </w:rPr>
        <w:t xml:space="preserve">Қазақ грамматикасы.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Алматы, 2002.</w:t>
      </w:r>
    </w:p>
    <w:p w:rsidR="008001F6" w:rsidRDefault="008001F6" w:rsidP="008001F6">
      <w:pPr>
        <w:rPr>
          <w:lang w:val="kk-KZ"/>
        </w:rPr>
      </w:pPr>
      <w:r>
        <w:rPr>
          <w:lang w:val="kk-KZ"/>
        </w:rPr>
        <w:t xml:space="preserve">5. </w:t>
      </w:r>
      <w:r w:rsidRPr="00E9287D">
        <w:rPr>
          <w:lang w:val="kk-KZ"/>
        </w:rPr>
        <w:t xml:space="preserve">Күзекова З. Қазақ тілі практикумы (грамматикалық жаттығулар жинағы). </w:t>
      </w:r>
      <w:r>
        <w:rPr>
          <w:lang w:val="kk-KZ"/>
        </w:rPr>
        <w:t xml:space="preserve">– </w:t>
      </w:r>
      <w:r w:rsidRPr="00E9287D">
        <w:rPr>
          <w:lang w:val="kk-KZ"/>
        </w:rPr>
        <w:t>Астана,  2010.</w:t>
      </w:r>
    </w:p>
    <w:p w:rsidR="008001F6" w:rsidRPr="00F453E8" w:rsidRDefault="008001F6" w:rsidP="008001F6">
      <w:pPr>
        <w:pStyle w:val="a5"/>
        <w:ind w:left="0"/>
        <w:rPr>
          <w:b/>
          <w:color w:val="FF6600"/>
          <w:lang w:val="kk-KZ"/>
        </w:rPr>
      </w:pPr>
      <w:r w:rsidRPr="00CC509A">
        <w:rPr>
          <w:lang w:val="kk-KZ"/>
        </w:rPr>
        <w:t>6. Қазақ тiлi (қысқаша грамматикалық анықтағыш) / – Алматы: Мемлекеттік тілді дамыту институты, 2010. – 92 б.</w:t>
      </w:r>
      <w:bookmarkStart w:id="0" w:name="_GoBack"/>
      <w:bookmarkEnd w:id="0"/>
    </w:p>
    <w:p w:rsidR="008001F6" w:rsidRPr="00F453E8" w:rsidRDefault="008001F6" w:rsidP="008001F6">
      <w:pPr>
        <w:overflowPunct w:val="0"/>
        <w:autoSpaceDE w:val="0"/>
        <w:autoSpaceDN w:val="0"/>
        <w:adjustRightInd w:val="0"/>
        <w:jc w:val="both"/>
        <w:textAlignment w:val="baseline"/>
        <w:rPr>
          <w:lang w:val="kk-KZ"/>
        </w:rPr>
      </w:pPr>
      <w:r>
        <w:rPr>
          <w:lang w:val="kk-KZ"/>
        </w:rPr>
        <w:t xml:space="preserve">7. </w:t>
      </w:r>
      <w:r w:rsidRPr="00F453E8">
        <w:rPr>
          <w:lang w:val="kk-KZ"/>
        </w:rPr>
        <w:t>Нұршайықова Ж.Ә.Мұсаева Г.Ә. Урмашев Б.А Мақашев Е.П. Қазақша үйренейік Электронды оқу құралы. ISBN 978-601-247-942-3 ББК 81.2 Каз-923 УДК 811.512.122.(075.8)</w:t>
      </w:r>
    </w:p>
    <w:p w:rsidR="008001F6" w:rsidRDefault="008001F6" w:rsidP="008001F6">
      <w:pPr>
        <w:pStyle w:val="a5"/>
        <w:tabs>
          <w:tab w:val="left" w:pos="317"/>
        </w:tabs>
        <w:autoSpaceDE w:val="0"/>
        <w:autoSpaceDN w:val="0"/>
        <w:adjustRightInd w:val="0"/>
        <w:ind w:left="0"/>
        <w:jc w:val="both"/>
        <w:rPr>
          <w:b/>
          <w:lang w:val="kk-KZ"/>
        </w:rPr>
      </w:pPr>
    </w:p>
    <w:p w:rsidR="008001F6" w:rsidRPr="009B51F5" w:rsidRDefault="008001F6" w:rsidP="008001F6">
      <w:pPr>
        <w:pStyle w:val="a5"/>
        <w:tabs>
          <w:tab w:val="left" w:pos="317"/>
        </w:tabs>
        <w:autoSpaceDE w:val="0"/>
        <w:autoSpaceDN w:val="0"/>
        <w:adjustRightInd w:val="0"/>
        <w:ind w:left="0"/>
        <w:jc w:val="both"/>
        <w:rPr>
          <w:rStyle w:val="shorttext"/>
          <w:rFonts w:eastAsia="Calibri"/>
          <w:b/>
          <w:lang w:val="kk-KZ"/>
        </w:rPr>
      </w:pPr>
      <w:r w:rsidRPr="009B51F5">
        <w:rPr>
          <w:b/>
          <w:lang w:val="kk-KZ"/>
        </w:rPr>
        <w:t>Интернет-ресурс</w:t>
      </w:r>
      <w:r w:rsidRPr="00F453E8">
        <w:rPr>
          <w:b/>
          <w:lang w:val="kk-KZ"/>
        </w:rPr>
        <w:t>тар</w:t>
      </w:r>
      <w:r w:rsidRPr="009B51F5">
        <w:rPr>
          <w:rStyle w:val="shorttext"/>
          <w:rFonts w:eastAsia="Calibri"/>
          <w:b/>
          <w:lang w:val="kk-KZ"/>
        </w:rPr>
        <w:t xml:space="preserve">: </w:t>
      </w:r>
    </w:p>
    <w:p w:rsidR="00655A21" w:rsidRPr="00EA20C1" w:rsidRDefault="008001F6" w:rsidP="008001F6">
      <w:pPr>
        <w:shd w:val="clear" w:color="auto" w:fill="FFFFFF"/>
        <w:jc w:val="both"/>
        <w:rPr>
          <w:b/>
          <w:bCs/>
          <w:color w:val="000000"/>
          <w:lang w:val="kk-KZ"/>
        </w:rPr>
      </w:pPr>
      <w:r w:rsidRPr="009B51F5">
        <w:rPr>
          <w:lang w:val="kk-KZ"/>
        </w:rPr>
        <w:t>1</w:t>
      </w:r>
      <w:r w:rsidRPr="00F453E8">
        <w:rPr>
          <w:lang w:val="kk-KZ"/>
        </w:rPr>
        <w:t xml:space="preserve">. </w:t>
      </w:r>
      <w:hyperlink r:id="rId7" w:history="1">
        <w:r w:rsidRPr="00F453E8">
          <w:rPr>
            <w:color w:val="0000FF"/>
            <w:u w:val="single"/>
            <w:lang w:val="kk-KZ"/>
          </w:rPr>
          <w:t>www.til.gov.kz</w:t>
        </w:r>
      </w:hyperlink>
      <w:r w:rsidRPr="00F453E8">
        <w:rPr>
          <w:lang w:val="kk-KZ"/>
        </w:rPr>
        <w:t xml:space="preserve"> (Ересектерге қазақ тілін жеделдетіп оқытуға арналған мультимедиалық кешен). – Алматы, 2010.</w:t>
      </w:r>
      <w:r w:rsidR="00655A21" w:rsidRPr="00EA20C1">
        <w:rPr>
          <w:lang w:val="kk-KZ"/>
        </w:rPr>
        <w:t> </w:t>
      </w:r>
    </w:p>
    <w:p w:rsidR="00931B18" w:rsidRPr="009014DC" w:rsidRDefault="00931B18" w:rsidP="00931B18">
      <w:pPr>
        <w:autoSpaceDE w:val="0"/>
        <w:autoSpaceDN w:val="0"/>
        <w:rPr>
          <w:b/>
          <w:lang w:val="kk-KZ"/>
        </w:rPr>
      </w:pPr>
    </w:p>
    <w:p w:rsidR="001644BA" w:rsidRPr="009014DC" w:rsidRDefault="001644BA">
      <w:pPr>
        <w:rPr>
          <w:lang w:val="kk-KZ"/>
        </w:rPr>
      </w:pPr>
    </w:p>
    <w:sectPr w:rsidR="001644BA" w:rsidRPr="009014DC" w:rsidSect="001644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E8" w:rsidRDefault="00DC7DE8" w:rsidP="0066129D">
      <w:r>
        <w:separator/>
      </w:r>
    </w:p>
  </w:endnote>
  <w:endnote w:type="continuationSeparator" w:id="0">
    <w:p w:rsidR="00DC7DE8" w:rsidRDefault="00DC7DE8" w:rsidP="0066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9D" w:rsidRDefault="006612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186"/>
      <w:docPartObj>
        <w:docPartGallery w:val="Page Numbers (Bottom of Page)"/>
        <w:docPartUnique/>
      </w:docPartObj>
    </w:sdtPr>
    <w:sdtContent>
      <w:p w:rsidR="0066129D" w:rsidRDefault="00A1589F">
        <w:pPr>
          <w:pStyle w:val="aa"/>
          <w:jc w:val="center"/>
        </w:pPr>
        <w:fldSimple w:instr=" PAGE   \* MERGEFORMAT ">
          <w:r w:rsidR="00DC7DE8">
            <w:rPr>
              <w:noProof/>
            </w:rPr>
            <w:t>1</w:t>
          </w:r>
        </w:fldSimple>
      </w:p>
    </w:sdtContent>
  </w:sdt>
  <w:p w:rsidR="0066129D" w:rsidRDefault="006612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9D" w:rsidRDefault="006612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E8" w:rsidRDefault="00DC7DE8" w:rsidP="0066129D">
      <w:r>
        <w:separator/>
      </w:r>
    </w:p>
  </w:footnote>
  <w:footnote w:type="continuationSeparator" w:id="0">
    <w:p w:rsidR="00DC7DE8" w:rsidRDefault="00DC7DE8" w:rsidP="00661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9D" w:rsidRDefault="006612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9D" w:rsidRDefault="006612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9D" w:rsidRDefault="006612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E82"/>
    <w:multiLevelType w:val="hybridMultilevel"/>
    <w:tmpl w:val="CA2A64C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E2B2E"/>
    <w:multiLevelType w:val="hybridMultilevel"/>
    <w:tmpl w:val="7B3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5ED4"/>
    <w:multiLevelType w:val="hybridMultilevel"/>
    <w:tmpl w:val="8AD22E6C"/>
    <w:lvl w:ilvl="0" w:tplc="043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309EC"/>
    <w:multiLevelType w:val="hybridMultilevel"/>
    <w:tmpl w:val="C5DC34F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56985"/>
    <w:multiLevelType w:val="hybridMultilevel"/>
    <w:tmpl w:val="AC92110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4B43CC3"/>
    <w:multiLevelType w:val="hybridMultilevel"/>
    <w:tmpl w:val="6A70A522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F5237B"/>
    <w:multiLevelType w:val="hybridMultilevel"/>
    <w:tmpl w:val="AA1A4C2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E192D"/>
    <w:multiLevelType w:val="hybridMultilevel"/>
    <w:tmpl w:val="3FF04A2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100F9"/>
    <w:multiLevelType w:val="hybridMultilevel"/>
    <w:tmpl w:val="10B06DAA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55EFD"/>
    <w:multiLevelType w:val="hybridMultilevel"/>
    <w:tmpl w:val="C7CA19DA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E70A4"/>
    <w:multiLevelType w:val="hybridMultilevel"/>
    <w:tmpl w:val="05F4DECC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294AFB"/>
    <w:multiLevelType w:val="hybridMultilevel"/>
    <w:tmpl w:val="18AA9FE2"/>
    <w:lvl w:ilvl="0" w:tplc="043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2"/>
  </w:num>
  <w:num w:numId="7">
    <w:abstractNumId w:val="13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  <w:num w:numId="14">
    <w:abstractNumId w:val="0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1B18"/>
    <w:rsid w:val="00010842"/>
    <w:rsid w:val="00060A71"/>
    <w:rsid w:val="001644BA"/>
    <w:rsid w:val="00173886"/>
    <w:rsid w:val="00187B1F"/>
    <w:rsid w:val="00196678"/>
    <w:rsid w:val="00222409"/>
    <w:rsid w:val="00234507"/>
    <w:rsid w:val="003550E0"/>
    <w:rsid w:val="00366D9E"/>
    <w:rsid w:val="00375C77"/>
    <w:rsid w:val="00381E06"/>
    <w:rsid w:val="00396801"/>
    <w:rsid w:val="00455B45"/>
    <w:rsid w:val="004E347D"/>
    <w:rsid w:val="00592E48"/>
    <w:rsid w:val="00655A21"/>
    <w:rsid w:val="0066129D"/>
    <w:rsid w:val="0066793B"/>
    <w:rsid w:val="00675BE1"/>
    <w:rsid w:val="006B2054"/>
    <w:rsid w:val="008001F6"/>
    <w:rsid w:val="008D03D8"/>
    <w:rsid w:val="009014DC"/>
    <w:rsid w:val="00931B18"/>
    <w:rsid w:val="009B51F5"/>
    <w:rsid w:val="009E3F1C"/>
    <w:rsid w:val="009F61E0"/>
    <w:rsid w:val="00A1589F"/>
    <w:rsid w:val="00A35D53"/>
    <w:rsid w:val="00A92CF0"/>
    <w:rsid w:val="00AA48DA"/>
    <w:rsid w:val="00B0153F"/>
    <w:rsid w:val="00B31A1B"/>
    <w:rsid w:val="00B852BC"/>
    <w:rsid w:val="00B93D31"/>
    <w:rsid w:val="00BA3084"/>
    <w:rsid w:val="00BC3711"/>
    <w:rsid w:val="00BF714C"/>
    <w:rsid w:val="00CB0D38"/>
    <w:rsid w:val="00CF54B4"/>
    <w:rsid w:val="00D31F07"/>
    <w:rsid w:val="00D73022"/>
    <w:rsid w:val="00D761DB"/>
    <w:rsid w:val="00DC7DE8"/>
    <w:rsid w:val="00DE5160"/>
    <w:rsid w:val="00E72F82"/>
    <w:rsid w:val="00EF1131"/>
    <w:rsid w:val="00F432DE"/>
    <w:rsid w:val="00FB2D49"/>
    <w:rsid w:val="00FC54D1"/>
    <w:rsid w:val="00FD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31B18"/>
    <w:rPr>
      <w:rFonts w:eastAsia="Calibri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931B18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931B18"/>
    <w:pPr>
      <w:ind w:left="720"/>
      <w:contextualSpacing/>
    </w:pPr>
  </w:style>
  <w:style w:type="character" w:customStyle="1" w:styleId="11">
    <w:name w:val="Основной текст (11)"/>
    <w:basedOn w:val="a0"/>
    <w:rsid w:val="00931B18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931B18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931B18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eastAsia="en-US"/>
    </w:rPr>
  </w:style>
  <w:style w:type="character" w:customStyle="1" w:styleId="1111">
    <w:name w:val="Основной текст (11)11"/>
    <w:basedOn w:val="110"/>
    <w:rsid w:val="00931B18"/>
    <w:rPr>
      <w:b/>
      <w:bCs/>
      <w:spacing w:val="0"/>
    </w:rPr>
  </w:style>
  <w:style w:type="character" w:customStyle="1" w:styleId="12">
    <w:name w:val="Заголовок №1 (2)_"/>
    <w:basedOn w:val="a0"/>
    <w:link w:val="120"/>
    <w:rsid w:val="00931B18"/>
    <w:rPr>
      <w:rFonts w:ascii="Bookman Old Style" w:eastAsia="Bookman Old Style" w:hAnsi="Bookman Old Style" w:cs="Bookman Old Style"/>
      <w:b/>
      <w:bCs/>
      <w:spacing w:val="-4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931B18"/>
    <w:pPr>
      <w:widowControl w:val="0"/>
      <w:shd w:val="clear" w:color="auto" w:fill="FFFFFF"/>
      <w:spacing w:before="540" w:after="120" w:line="0" w:lineRule="atLeast"/>
      <w:outlineLvl w:val="0"/>
    </w:pPr>
    <w:rPr>
      <w:rFonts w:ascii="Bookman Old Style" w:eastAsia="Bookman Old Style" w:hAnsi="Bookman Old Style" w:cs="Bookman Old Style"/>
      <w:b/>
      <w:bCs/>
      <w:spacing w:val="-4"/>
      <w:sz w:val="21"/>
      <w:szCs w:val="21"/>
      <w:lang w:eastAsia="en-US"/>
    </w:rPr>
  </w:style>
  <w:style w:type="character" w:customStyle="1" w:styleId="92">
    <w:name w:val="Заголовок №9 (2)_"/>
    <w:basedOn w:val="a0"/>
    <w:link w:val="921"/>
    <w:rsid w:val="00931B18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character" w:customStyle="1" w:styleId="920">
    <w:name w:val="Заголовок №9 (2)"/>
    <w:basedOn w:val="92"/>
    <w:rsid w:val="00931B18"/>
  </w:style>
  <w:style w:type="paragraph" w:customStyle="1" w:styleId="921">
    <w:name w:val="Заголовок №9 (2)1"/>
    <w:basedOn w:val="a"/>
    <w:link w:val="92"/>
    <w:rsid w:val="00931B18"/>
    <w:pPr>
      <w:shd w:val="clear" w:color="auto" w:fill="FFFFFF"/>
      <w:spacing w:before="180" w:after="780" w:line="240" w:lineRule="atLeast"/>
      <w:outlineLvl w:val="8"/>
    </w:pPr>
    <w:rPr>
      <w:rFonts w:ascii="Arabic times" w:eastAsiaTheme="minorHAnsi" w:hAnsi="Arabic times" w:cs="Arabic times"/>
      <w:b/>
      <w:bCs/>
      <w:sz w:val="21"/>
      <w:szCs w:val="21"/>
      <w:lang w:eastAsia="en-US"/>
    </w:rPr>
  </w:style>
  <w:style w:type="character" w:customStyle="1" w:styleId="48pt">
    <w:name w:val="Основной текст (4) + 8 pt"/>
    <w:basedOn w:val="a0"/>
    <w:rsid w:val="00931B1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6">
    <w:name w:val="Hyperlink"/>
    <w:basedOn w:val="a0"/>
    <w:rsid w:val="00931B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5A21"/>
  </w:style>
  <w:style w:type="character" w:customStyle="1" w:styleId="shorttext">
    <w:name w:val="short_text"/>
    <w:rsid w:val="008001F6"/>
    <w:rPr>
      <w:rFonts w:cs="Times New Roman"/>
    </w:rPr>
  </w:style>
  <w:style w:type="table" w:styleId="a7">
    <w:name w:val="Table Grid"/>
    <w:basedOn w:val="a1"/>
    <w:uiPriority w:val="59"/>
    <w:rsid w:val="006B2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61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1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1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2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il.gov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19</cp:revision>
  <dcterms:created xsi:type="dcterms:W3CDTF">2017-06-10T10:15:00Z</dcterms:created>
  <dcterms:modified xsi:type="dcterms:W3CDTF">2020-10-26T09:52:00Z</dcterms:modified>
</cp:coreProperties>
</file>